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02D2" w14:textId="77777777" w:rsidR="005E7F3E" w:rsidRDefault="005E7F3E" w:rsidP="005E7F3E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</w:pPr>
    </w:p>
    <w:p w14:paraId="04942635" w14:textId="77777777" w:rsidR="005E7F3E" w:rsidRPr="00332D6A" w:rsidRDefault="005E7F3E" w:rsidP="005E7F3E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5E7F3E" w:rsidRPr="00332D6A" w:rsidSect="00E61E9C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3402" w:right="1134" w:bottom="851" w:left="1134" w:header="709" w:footer="709" w:gutter="0"/>
          <w:cols w:space="708"/>
          <w:noEndnote/>
          <w:titlePg/>
          <w:docGrid w:linePitch="326"/>
        </w:sectPr>
      </w:pPr>
    </w:p>
    <w:p w14:paraId="428A72A8" w14:textId="77777777" w:rsidR="005E7F3E" w:rsidRDefault="005E7F3E" w:rsidP="005E7F3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bookmarkStart w:id="2" w:name="Prejemnik"/>
      <w:bookmarkStart w:id="3" w:name="Zadeva"/>
      <w:bookmarkEnd w:id="2"/>
      <w:bookmarkEnd w:id="3"/>
    </w:p>
    <w:p w14:paraId="545D61BC" w14:textId="77777777" w:rsidR="005E7F3E" w:rsidRDefault="005E7F3E" w:rsidP="005E7F3E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14:paraId="1D7B46CF" w14:textId="75D22FF8" w:rsidR="005E7F3E" w:rsidRPr="00E61E9C" w:rsidRDefault="005E7F3E" w:rsidP="005E7F3E">
      <w:pPr>
        <w:spacing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Celje,</w:t>
      </w:r>
      <w:r w:rsidRPr="00E61E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TIME \@ "dd. MMMM yyyy" </w:instrText>
      </w:r>
      <w:r>
        <w:rPr>
          <w:rFonts w:asciiTheme="minorHAnsi" w:hAnsiTheme="minorHAnsi" w:cstheme="minorHAnsi"/>
        </w:rPr>
        <w:fldChar w:fldCharType="separate"/>
      </w:r>
      <w:r w:rsidR="004A1C3C">
        <w:rPr>
          <w:rFonts w:asciiTheme="minorHAnsi" w:hAnsiTheme="minorHAnsi" w:cstheme="minorHAnsi"/>
          <w:noProof/>
        </w:rPr>
        <w:t>25. oktober 2023</w:t>
      </w:r>
      <w:r>
        <w:rPr>
          <w:rFonts w:asciiTheme="minorHAnsi" w:hAnsiTheme="minorHAnsi" w:cstheme="minorHAnsi"/>
        </w:rPr>
        <w:fldChar w:fldCharType="end"/>
      </w:r>
    </w:p>
    <w:p w14:paraId="1D58410D" w14:textId="77777777" w:rsidR="005E7F3E" w:rsidRPr="00E61E9C" w:rsidRDefault="005E7F3E" w:rsidP="005E7F3E">
      <w:pPr>
        <w:spacing w:before="720" w:line="300" w:lineRule="exact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 xml:space="preserve">Spoštovani/a </w:t>
      </w:r>
      <w:sdt>
        <w:sdtPr>
          <w:rPr>
            <w:rFonts w:asciiTheme="minorHAnsi" w:hAnsiTheme="minorHAnsi" w:cstheme="minorHAnsi"/>
          </w:rPr>
          <w:id w:val="413132558"/>
          <w:placeholder>
            <w:docPart w:val="FDE3CF71DCFE48BDB6B8297AB85DD7F0"/>
          </w:placeholder>
          <w:showingPlcHdr/>
          <w:text/>
        </w:sdtPr>
        <w:sdtEndPr/>
        <w:sdtContent>
          <w:r w:rsidRPr="00E61E9C">
            <w:rPr>
              <w:rStyle w:val="Besedilooznabemesta"/>
            </w:rPr>
            <w:t>Kliknite tukaj, če želite vnesti besedilo.</w:t>
          </w:r>
        </w:sdtContent>
      </w:sdt>
    </w:p>
    <w:p w14:paraId="5DC45EFF" w14:textId="77777777" w:rsidR="005E7F3E" w:rsidRPr="00E61E9C" w:rsidRDefault="005E7F3E" w:rsidP="005E7F3E">
      <w:pPr>
        <w:spacing w:before="240" w:line="300" w:lineRule="exact"/>
        <w:jc w:val="both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>Na podlagi predloga Katedre</w:t>
      </w:r>
      <w:r>
        <w:rPr>
          <w:rFonts w:asciiTheme="minorHAnsi" w:hAnsiTheme="minorHAnsi" w:cstheme="minorHAnsi"/>
        </w:rPr>
        <w:t xml:space="preserve"> </w:t>
      </w:r>
      <w:r w:rsidRPr="00E61E9C">
        <w:rPr>
          <w:rFonts w:asciiTheme="minorHAnsi" w:hAnsiTheme="minorHAnsi" w:cstheme="minorHAnsi"/>
        </w:rPr>
        <w:t xml:space="preserve">za </w:t>
      </w:r>
      <w:sdt>
        <w:sdtPr>
          <w:rPr>
            <w:rFonts w:asciiTheme="minorHAnsi" w:hAnsiTheme="minorHAnsi" w:cstheme="minorHAnsi"/>
          </w:rPr>
          <w:id w:val="1456447481"/>
          <w:placeholder>
            <w:docPart w:val="02E1AC5503E94602B9ED76765D824EB1"/>
          </w:placeholder>
          <w:showingPlcHdr/>
          <w:text/>
        </w:sdtPr>
        <w:sdtEndPr/>
        <w:sdtContent>
          <w:r w:rsidRPr="00E61E9C">
            <w:rPr>
              <w:rStyle w:val="Besedilooznabemesta"/>
            </w:rPr>
            <w:t>Kliknite tukaj, če želite vnesti besedilo.</w:t>
          </w:r>
        </w:sdtContent>
      </w:sdt>
      <w:r w:rsidRPr="00E61E9C">
        <w:rPr>
          <w:rFonts w:asciiTheme="minorHAnsi" w:hAnsiTheme="minorHAnsi" w:cstheme="minorHAnsi"/>
        </w:rPr>
        <w:t xml:space="preserve"> smo vas predlagali za recenzenta  gradiva z naslovom: </w:t>
      </w:r>
      <w:sdt>
        <w:sdtPr>
          <w:rPr>
            <w:rFonts w:asciiTheme="minorHAnsi" w:hAnsiTheme="minorHAnsi" w:cstheme="minorHAnsi"/>
          </w:rPr>
          <w:id w:val="2089268665"/>
          <w:placeholder>
            <w:docPart w:val="17ED6C6166A843B88F390286D5836C41"/>
          </w:placeholder>
          <w:showingPlcHdr/>
          <w:text/>
        </w:sdtPr>
        <w:sdtEndPr/>
        <w:sdtContent>
          <w:r w:rsidRPr="00E61E9C">
            <w:rPr>
              <w:rStyle w:val="Besedilooznabemesta"/>
              <w:b/>
            </w:rPr>
            <w:t>Kliknite tukaj, če želite vnesti besedilo.</w:t>
          </w:r>
        </w:sdtContent>
      </w:sdt>
      <w:r w:rsidRPr="00E61E9C">
        <w:rPr>
          <w:rFonts w:asciiTheme="minorHAnsi" w:hAnsiTheme="minorHAnsi" w:cstheme="minorHAnsi"/>
        </w:rPr>
        <w:t xml:space="preserve"> avtorja/avtorjev: </w:t>
      </w:r>
      <w:sdt>
        <w:sdtPr>
          <w:rPr>
            <w:rFonts w:asciiTheme="minorHAnsi" w:hAnsiTheme="minorHAnsi" w:cstheme="minorHAnsi"/>
          </w:rPr>
          <w:id w:val="-858582380"/>
          <w:placeholder>
            <w:docPart w:val="60716E218B78489198DD8E759444C1E5"/>
          </w:placeholder>
          <w:showingPlcHdr/>
          <w:text/>
        </w:sdtPr>
        <w:sdtEndPr/>
        <w:sdtContent>
          <w:r w:rsidRPr="00E61E9C">
            <w:rPr>
              <w:rStyle w:val="Besedilooznabemesta"/>
            </w:rPr>
            <w:t>Kliknite tukaj, če želite vnesti besedilo.</w:t>
          </w:r>
        </w:sdtContent>
      </w:sdt>
    </w:p>
    <w:p w14:paraId="517D3D38" w14:textId="77777777" w:rsidR="005E7F3E" w:rsidRPr="00E61E9C" w:rsidRDefault="005E7F3E" w:rsidP="005E7F3E">
      <w:pPr>
        <w:spacing w:before="240" w:line="300" w:lineRule="exact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 xml:space="preserve">V primeru izdaje študijskega gradiva bo gradivo namenjeno študiju predmeta (-ov): </w:t>
      </w:r>
      <w:sdt>
        <w:sdtPr>
          <w:rPr>
            <w:rFonts w:asciiTheme="minorHAnsi" w:hAnsiTheme="minorHAnsi" w:cstheme="minorHAnsi"/>
          </w:rPr>
          <w:id w:val="-1067344075"/>
          <w:placeholder>
            <w:docPart w:val="236B548D1E2D4EEDA54EA616597DF19A"/>
          </w:placeholder>
          <w:showingPlcHdr/>
          <w:text/>
        </w:sdtPr>
        <w:sdtEndPr/>
        <w:sdtContent>
          <w:r w:rsidRPr="00E61E9C">
            <w:rPr>
              <w:rStyle w:val="Besedilooznabemesta"/>
            </w:rPr>
            <w:t>Kliknite tukaj, če želite vnesti besedilo.</w:t>
          </w:r>
        </w:sdtContent>
      </w:sdt>
    </w:p>
    <w:p w14:paraId="0E239ED3" w14:textId="77777777" w:rsidR="005E7F3E" w:rsidRPr="00E61E9C" w:rsidRDefault="005E7F3E" w:rsidP="005E7F3E">
      <w:pPr>
        <w:spacing w:before="240" w:line="300" w:lineRule="exact"/>
        <w:jc w:val="both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 xml:space="preserve">Želeni rok za izdelavo recenzije je največ </w:t>
      </w:r>
      <w:r>
        <w:rPr>
          <w:rFonts w:asciiTheme="minorHAnsi" w:hAnsiTheme="minorHAnsi" w:cstheme="minorHAnsi"/>
          <w:b/>
        </w:rPr>
        <w:t xml:space="preserve">en </w:t>
      </w:r>
      <w:r w:rsidRPr="00E61E9C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1</w:t>
      </w:r>
      <w:r w:rsidRPr="00E61E9C">
        <w:rPr>
          <w:rFonts w:asciiTheme="minorHAnsi" w:hAnsiTheme="minorHAnsi" w:cstheme="minorHAnsi"/>
          <w:b/>
        </w:rPr>
        <w:t>) mesec</w:t>
      </w:r>
      <w:r w:rsidRPr="00E61E9C">
        <w:rPr>
          <w:rFonts w:asciiTheme="minorHAnsi" w:hAnsiTheme="minorHAnsi" w:cstheme="minorHAnsi"/>
        </w:rPr>
        <w:t xml:space="preserve">, vendar pričakujemo, da bo recenzija opravljena prej. Če </w:t>
      </w:r>
      <w:r w:rsidRPr="00E61E9C">
        <w:rPr>
          <w:rFonts w:asciiTheme="minorHAnsi" w:hAnsiTheme="minorHAnsi" w:cstheme="minorHAnsi"/>
          <w:b/>
          <w:bCs/>
        </w:rPr>
        <w:t>recenzije dela ne boste mogli opraviti v roku, nam to, prosimo, nemudoma sporočite</w:t>
      </w:r>
      <w:r w:rsidRPr="00E61E9C">
        <w:rPr>
          <w:rFonts w:asciiTheme="minorHAnsi" w:hAnsiTheme="minorHAnsi" w:cstheme="minorHAnsi"/>
        </w:rPr>
        <w:t xml:space="preserve">, da bomo lahko določili drugega recenzenta. </w:t>
      </w:r>
    </w:p>
    <w:p w14:paraId="0790CE3C" w14:textId="77777777" w:rsidR="005E7F3E" w:rsidRPr="00E61E9C" w:rsidRDefault="005E7F3E" w:rsidP="005E7F3E">
      <w:pPr>
        <w:spacing w:before="240" w:line="300" w:lineRule="exact"/>
        <w:jc w:val="both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 xml:space="preserve">V prilogi je priložen obrazec za ocenitev dela. Prosim vas, da ga izpolnite in po presoji dodate tudi lastne komentarje o vsebini recenziranega dela.  </w:t>
      </w:r>
    </w:p>
    <w:p w14:paraId="59449582" w14:textId="77777777" w:rsidR="005E7F3E" w:rsidRPr="00E61E9C" w:rsidRDefault="005E7F3E" w:rsidP="005E7F3E">
      <w:pPr>
        <w:spacing w:before="240" w:line="300" w:lineRule="exact"/>
        <w:jc w:val="both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 xml:space="preserve">Hkrati prosimo, da v primeru izdaje študijskega gradiva preverite tudi skladnost dela z učnim načrtom predmeta. </w:t>
      </w:r>
    </w:p>
    <w:p w14:paraId="37288188" w14:textId="77777777" w:rsidR="005E7F3E" w:rsidRPr="00E61E9C" w:rsidRDefault="005E7F3E" w:rsidP="005E7F3E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27FE0810" w14:textId="77777777" w:rsidR="005E7F3E" w:rsidRPr="00E61E9C" w:rsidRDefault="005E7F3E" w:rsidP="005E7F3E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5788167E" w14:textId="77777777" w:rsidR="005E7F3E" w:rsidRPr="00E61E9C" w:rsidRDefault="005E7F3E" w:rsidP="005E7F3E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1AD3C0F5" w14:textId="77777777" w:rsidR="005E7F3E" w:rsidRPr="00E61E9C" w:rsidRDefault="005E7F3E" w:rsidP="005E7F3E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>PREDSEDNIK</w:t>
      </w:r>
    </w:p>
    <w:p w14:paraId="2B68BA30" w14:textId="77777777" w:rsidR="007F3906" w:rsidRPr="00443F24" w:rsidRDefault="005E7F3E" w:rsidP="007F3906">
      <w:pPr>
        <w:pStyle w:val="Glava"/>
        <w:jc w:val="right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 xml:space="preserve">Komisije za založniško dejavnost </w:t>
      </w:r>
      <w:r w:rsidR="007F3906" w:rsidRPr="00476069">
        <w:rPr>
          <w:rFonts w:asciiTheme="minorHAnsi" w:hAnsiTheme="minorHAnsi" w:cstheme="minorHAnsi"/>
        </w:rPr>
        <w:t>UM FL</w:t>
      </w:r>
    </w:p>
    <w:p w14:paraId="489E4108" w14:textId="6BBB9B07" w:rsidR="005E7F3E" w:rsidRPr="00E61E9C" w:rsidRDefault="005E7F3E" w:rsidP="005E7F3E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7A31BB6D" w14:textId="3E4E0998" w:rsidR="005E7F3E" w:rsidRPr="00E61E9C" w:rsidRDefault="005E7F3E" w:rsidP="007F3906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60F03789" w14:textId="77777777" w:rsidR="005E7F3E" w:rsidRPr="00E61E9C" w:rsidRDefault="005E7F3E" w:rsidP="005E7F3E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6C8F73EC" w14:textId="77777777" w:rsidR="005E7F3E" w:rsidRPr="00E61E9C" w:rsidRDefault="005E7F3E" w:rsidP="005E7F3E">
      <w:pPr>
        <w:spacing w:line="300" w:lineRule="exact"/>
        <w:ind w:firstLine="5812"/>
        <w:jc w:val="center"/>
        <w:rPr>
          <w:rFonts w:asciiTheme="minorHAnsi" w:hAnsiTheme="minorHAnsi" w:cstheme="minorHAnsi"/>
        </w:rPr>
      </w:pPr>
    </w:p>
    <w:p w14:paraId="565F1BA5" w14:textId="77777777" w:rsidR="005E7F3E" w:rsidRPr="00E61E9C" w:rsidRDefault="005E7F3E" w:rsidP="005E7F3E">
      <w:pPr>
        <w:spacing w:line="300" w:lineRule="exact"/>
        <w:rPr>
          <w:rFonts w:asciiTheme="minorHAnsi" w:hAnsiTheme="minorHAnsi" w:cstheme="minorHAnsi"/>
        </w:rPr>
      </w:pPr>
      <w:r w:rsidRPr="00E61E9C">
        <w:rPr>
          <w:rFonts w:asciiTheme="minorHAnsi" w:hAnsiTheme="minorHAnsi" w:cstheme="minorHAnsi"/>
        </w:rPr>
        <w:t xml:space="preserve">Priloge: </w:t>
      </w:r>
    </w:p>
    <w:p w14:paraId="19B46CF9" w14:textId="77777777" w:rsidR="005E7F3E" w:rsidRPr="006B2B31" w:rsidRDefault="005E7F3E" w:rsidP="005E7F3E">
      <w:pPr>
        <w:pStyle w:val="Odstavekseznama"/>
        <w:numPr>
          <w:ilvl w:val="0"/>
          <w:numId w:val="2"/>
        </w:numPr>
        <w:spacing w:line="300" w:lineRule="exact"/>
        <w:ind w:left="340" w:hanging="340"/>
        <w:rPr>
          <w:rFonts w:asciiTheme="minorHAnsi" w:hAnsiTheme="minorHAnsi" w:cstheme="minorHAnsi"/>
        </w:rPr>
      </w:pPr>
      <w:r w:rsidRPr="006B2B31">
        <w:rPr>
          <w:rFonts w:asciiTheme="minorHAnsi" w:hAnsiTheme="minorHAnsi" w:cstheme="minorHAnsi"/>
        </w:rPr>
        <w:t xml:space="preserve">recenzijski list, </w:t>
      </w:r>
    </w:p>
    <w:p w14:paraId="39C552BE" w14:textId="77777777" w:rsidR="005E7F3E" w:rsidRPr="006B2B31" w:rsidRDefault="005E7F3E" w:rsidP="005E7F3E">
      <w:pPr>
        <w:pStyle w:val="Odstavekseznama"/>
        <w:numPr>
          <w:ilvl w:val="0"/>
          <w:numId w:val="2"/>
        </w:numPr>
        <w:spacing w:line="300" w:lineRule="exact"/>
        <w:ind w:left="340" w:hanging="340"/>
        <w:rPr>
          <w:rFonts w:asciiTheme="minorHAnsi" w:hAnsiTheme="minorHAnsi" w:cstheme="minorHAnsi"/>
        </w:rPr>
      </w:pPr>
      <w:r w:rsidRPr="006B2B31">
        <w:rPr>
          <w:rFonts w:asciiTheme="minorHAnsi" w:hAnsiTheme="minorHAnsi" w:cstheme="minorHAnsi"/>
        </w:rPr>
        <w:t xml:space="preserve">učni načrt predmeta </w:t>
      </w:r>
      <w:sdt>
        <w:sdtPr>
          <w:rPr>
            <w:rFonts w:asciiTheme="minorHAnsi" w:hAnsiTheme="minorHAnsi" w:cstheme="minorHAnsi"/>
          </w:rPr>
          <w:id w:val="-1268462293"/>
          <w:placeholder>
            <w:docPart w:val="DBC239BEA96D44CB9A56FD4E71396BE3"/>
          </w:placeholder>
          <w:showingPlcHdr/>
          <w:text/>
        </w:sdtPr>
        <w:sdtEndPr/>
        <w:sdtContent>
          <w:r w:rsidRPr="00E61E9C">
            <w:rPr>
              <w:rStyle w:val="Besedilooznabemesta"/>
            </w:rPr>
            <w:t>Kliknite tukaj, če želite vnesti besedilo.</w:t>
          </w:r>
        </w:sdtContent>
      </w:sdt>
    </w:p>
    <w:p w14:paraId="62040509" w14:textId="4AB0FA4B" w:rsidR="00A0228E" w:rsidRDefault="00A0228E">
      <w:pPr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4F420515" w14:textId="77777777" w:rsidR="005E7F3E" w:rsidRPr="007B3D39" w:rsidRDefault="005E7F3E" w:rsidP="005E7F3E">
      <w:pPr>
        <w:ind w:firstLine="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B3D39">
        <w:rPr>
          <w:rFonts w:asciiTheme="minorHAnsi" w:hAnsiTheme="minorHAnsi" w:cstheme="minorHAnsi"/>
          <w:b/>
          <w:sz w:val="40"/>
          <w:szCs w:val="40"/>
        </w:rPr>
        <w:lastRenderedPageBreak/>
        <w:t>RECENZIJSKI LIST</w:t>
      </w:r>
      <w:r>
        <w:rPr>
          <w:rStyle w:val="Sprotnaopomba-sklic"/>
          <w:rFonts w:asciiTheme="minorHAnsi" w:hAnsiTheme="minorHAnsi" w:cstheme="minorHAnsi"/>
          <w:b/>
          <w:sz w:val="40"/>
          <w:szCs w:val="40"/>
        </w:rPr>
        <w:footnoteReference w:id="1"/>
      </w:r>
    </w:p>
    <w:p w14:paraId="32C9D62A" w14:textId="77777777" w:rsidR="005E7F3E" w:rsidRPr="007B3D39" w:rsidRDefault="005E7F3E" w:rsidP="005E7F3E">
      <w:pPr>
        <w:numPr>
          <w:ilvl w:val="0"/>
          <w:numId w:val="1"/>
        </w:numPr>
        <w:tabs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Podatki o recenzentu: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497"/>
        <w:gridCol w:w="6434"/>
      </w:tblGrid>
      <w:tr w:rsidR="005E7F3E" w:rsidRPr="008D63DB" w14:paraId="6C8BDD5A" w14:textId="77777777" w:rsidTr="004E6A67">
        <w:tc>
          <w:tcPr>
            <w:tcW w:w="2518" w:type="dxa"/>
            <w:shd w:val="clear" w:color="auto" w:fill="auto"/>
          </w:tcPr>
          <w:p w14:paraId="0429D371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Ime in priimek: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1535961"/>
            <w:placeholder>
              <w:docPart w:val="CAC59C28D40D478DB5F72FF31071F641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3A142C8" w14:textId="77777777" w:rsidR="005E7F3E" w:rsidRPr="008D63DB" w:rsidRDefault="005E7F3E" w:rsidP="004E6A67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E7F3E" w:rsidRPr="008D63DB" w14:paraId="136DCF94" w14:textId="77777777" w:rsidTr="004E6A67">
        <w:tc>
          <w:tcPr>
            <w:tcW w:w="2518" w:type="dxa"/>
            <w:shd w:val="clear" w:color="auto" w:fill="auto"/>
          </w:tcPr>
          <w:p w14:paraId="4CB7B8B6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Izvolitveni naziv: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2180173"/>
            <w:placeholder>
              <w:docPart w:val="AB84B25196E64EFDB47CC6A626D3D3B3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F35F110" w14:textId="77777777" w:rsidR="005E7F3E" w:rsidRPr="008D63DB" w:rsidRDefault="005E7F3E" w:rsidP="004E6A67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E7F3E" w:rsidRPr="008D63DB" w14:paraId="0179EAC6" w14:textId="77777777" w:rsidTr="004E6A67">
        <w:tc>
          <w:tcPr>
            <w:tcW w:w="2518" w:type="dxa"/>
            <w:shd w:val="clear" w:color="auto" w:fill="auto"/>
          </w:tcPr>
          <w:p w14:paraId="76C10F4B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Izvolitveno področje: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95813137"/>
            <w:placeholder>
              <w:docPart w:val="0E87B24E3E6547788D0E6837AD6A2059"/>
            </w:placeholder>
            <w:showingPlcHdr/>
            <w:text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74A8BB" w14:textId="77777777" w:rsidR="005E7F3E" w:rsidRPr="008D63DB" w:rsidRDefault="005E7F3E" w:rsidP="004E6A67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3D30636E" w14:textId="77777777" w:rsidR="005E7F3E" w:rsidRPr="007B3D39" w:rsidRDefault="005E7F3E" w:rsidP="005E7F3E">
      <w:pPr>
        <w:numPr>
          <w:ilvl w:val="0"/>
          <w:numId w:val="1"/>
        </w:numPr>
        <w:tabs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Podatki o recenziranem delu: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55"/>
        <w:gridCol w:w="7275"/>
      </w:tblGrid>
      <w:tr w:rsidR="005E7F3E" w:rsidRPr="008D63DB" w14:paraId="57B4A451" w14:textId="77777777" w:rsidTr="004E6A67">
        <w:tc>
          <w:tcPr>
            <w:tcW w:w="1667" w:type="dxa"/>
            <w:shd w:val="clear" w:color="auto" w:fill="auto"/>
          </w:tcPr>
          <w:p w14:paraId="046340F7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Naslov dela: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28031069"/>
            <w:placeholder>
              <w:docPart w:val="B31A0B039C4D4F76B6C62611976B627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EC0060A" w14:textId="77777777" w:rsidR="005E7F3E" w:rsidRPr="008D63DB" w:rsidRDefault="005E7F3E" w:rsidP="004E6A67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E7F3E" w:rsidRPr="008D63DB" w14:paraId="610A0707" w14:textId="77777777" w:rsidTr="004E6A67">
        <w:tc>
          <w:tcPr>
            <w:tcW w:w="1667" w:type="dxa"/>
            <w:shd w:val="clear" w:color="auto" w:fill="auto"/>
          </w:tcPr>
          <w:p w14:paraId="4810ACD7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>Avtorji: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5838095"/>
            <w:placeholder>
              <w:docPart w:val="92451D043BFC481ABB16D03DC833594A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2C37FC8" w14:textId="77777777" w:rsidR="005E7F3E" w:rsidRPr="008D63DB" w:rsidRDefault="005E7F3E" w:rsidP="004E6A67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5E7F3E" w:rsidRPr="008D63DB" w14:paraId="52988E87" w14:textId="77777777" w:rsidTr="004E6A67">
        <w:tc>
          <w:tcPr>
            <w:tcW w:w="1667" w:type="dxa"/>
            <w:shd w:val="clear" w:color="auto" w:fill="auto"/>
          </w:tcPr>
          <w:p w14:paraId="58BC7C8C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Obseg dela: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2DB01" w14:textId="77777777" w:rsidR="005E7F3E" w:rsidRPr="008D63DB" w:rsidRDefault="00B2747D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4253381"/>
                <w:placeholder>
                  <w:docPart w:val="27730DF41A4E4D60953D7877895BD0BF"/>
                </w:placeholder>
                <w:showingPlcHdr/>
                <w:text/>
              </w:sdtPr>
              <w:sdtEndPr/>
              <w:sdtContent>
                <w:r w:rsidR="005E7F3E" w:rsidRPr="00C70CF3">
                  <w:rPr>
                    <w:rStyle w:val="Besedilooznabemesta"/>
                  </w:rPr>
                  <w:t>Kliknite tukaj, če želite vnesti besedilo.</w:t>
                </w:r>
              </w:sdtContent>
            </w:sdt>
            <w:r w:rsidR="005E7F3E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5E7F3E" w:rsidRPr="008D63DB">
              <w:rPr>
                <w:rFonts w:asciiTheme="minorHAnsi" w:hAnsiTheme="minorHAnsi" w:cstheme="minorHAnsi"/>
                <w:sz w:val="22"/>
                <w:szCs w:val="22"/>
              </w:rPr>
              <w:t>trani</w:t>
            </w:r>
            <w:r w:rsidR="005E7F3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1A0B0BA" w14:textId="77777777" w:rsidR="005E7F3E" w:rsidRDefault="005E7F3E" w:rsidP="005E7F3E">
      <w:pPr>
        <w:tabs>
          <w:tab w:val="num" w:pos="709"/>
        </w:tabs>
        <w:spacing w:before="6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ab/>
        <w:t>Vrsta dela, glede na kategorizacijo (</w:t>
      </w:r>
      <w:r>
        <w:rPr>
          <w:rFonts w:asciiTheme="minorHAnsi" w:hAnsiTheme="minorHAnsi" w:cstheme="minorHAnsi"/>
          <w:sz w:val="22"/>
          <w:szCs w:val="22"/>
        </w:rPr>
        <w:t>monografija, učbenik, skripta, zapiski predavanj …</w:t>
      </w:r>
      <w:r w:rsidRPr="008D63DB">
        <w:rPr>
          <w:rFonts w:asciiTheme="minorHAnsi" w:hAnsiTheme="minorHAnsi" w:cstheme="minorHAnsi"/>
          <w:sz w:val="22"/>
          <w:szCs w:val="22"/>
        </w:rPr>
        <w:t>):</w:t>
      </w:r>
    </w:p>
    <w:tbl>
      <w:tblPr>
        <w:tblW w:w="0" w:type="auto"/>
        <w:tblInd w:w="709" w:type="dxa"/>
        <w:tblLook w:val="01E0" w:firstRow="1" w:lastRow="1" w:firstColumn="1" w:lastColumn="1" w:noHBand="0" w:noVBand="0"/>
      </w:tblPr>
      <w:tblGrid>
        <w:gridCol w:w="1647"/>
        <w:gridCol w:w="7283"/>
      </w:tblGrid>
      <w:tr w:rsidR="005E7F3E" w:rsidRPr="008D63DB" w14:paraId="155791D5" w14:textId="77777777" w:rsidTr="004E6A67">
        <w:tc>
          <w:tcPr>
            <w:tcW w:w="1667" w:type="dxa"/>
            <w:shd w:val="clear" w:color="auto" w:fill="auto"/>
          </w:tcPr>
          <w:p w14:paraId="4CA8A7AF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5D5CA" w14:textId="77777777" w:rsidR="005E7F3E" w:rsidRPr="008D63DB" w:rsidRDefault="00B2747D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3369449"/>
                <w:placeholder>
                  <w:docPart w:val="7B7165F98191497BBA99FEFD0B71495C"/>
                </w:placeholder>
                <w:showingPlcHdr/>
                <w:text/>
              </w:sdtPr>
              <w:sdtEndPr/>
              <w:sdtContent>
                <w:r w:rsidR="005E7F3E" w:rsidRPr="00C70CF3">
                  <w:rPr>
                    <w:rStyle w:val="Besedilooznabemesta"/>
                  </w:rPr>
                  <w:t>Kliknite tukaj, če želite vnesti besedilo.</w:t>
                </w:r>
              </w:sdtContent>
            </w:sdt>
            <w:r w:rsidR="005E7F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B825E23" w14:textId="77777777" w:rsidR="005E7F3E" w:rsidRPr="007B3D39" w:rsidRDefault="005E7F3E" w:rsidP="005E7F3E">
      <w:pPr>
        <w:numPr>
          <w:ilvl w:val="0"/>
          <w:numId w:val="1"/>
        </w:numPr>
        <w:tabs>
          <w:tab w:val="num" w:pos="426"/>
        </w:tabs>
        <w:spacing w:before="360"/>
        <w:ind w:left="426" w:hanging="426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Mnenje recenzenta:</w:t>
      </w:r>
    </w:p>
    <w:p w14:paraId="336242AD" w14:textId="51D57704" w:rsidR="005E7F3E" w:rsidRPr="008D63DB" w:rsidRDefault="005E7F3E" w:rsidP="005E7F3E">
      <w:pPr>
        <w:spacing w:before="60"/>
        <w:ind w:left="567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Naslov dela: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6B56D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56.95pt;height:17pt" o:ole="">
            <v:imagedata r:id="rId11" o:title=""/>
          </v:shape>
          <w:control r:id="rId12" w:name="CheckBox13" w:shapeid="_x0000_i1067"/>
        </w:object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7ED98B7E">
          <v:shape id="_x0000_i1069" type="#_x0000_t75" style="width:152.5pt;height:17pt" o:ole="">
            <v:imagedata r:id="rId13" o:title=""/>
          </v:shape>
          <w:control r:id="rId14" w:name="CheckBox135" w:shapeid="_x0000_i1069"/>
        </w:object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7AC95F79">
          <v:shape id="_x0000_i1071" type="#_x0000_t75" style="width:72.65pt;height:17pt" o:ole="">
            <v:imagedata r:id="rId15" o:title=""/>
          </v:shape>
          <w:control r:id="rId16" w:name="CheckBox13211" w:shapeid="_x0000_i1071"/>
        </w:object>
      </w:r>
      <w:r w:rsidRPr="008D63DB">
        <w:rPr>
          <w:rFonts w:asciiTheme="minorHAnsi" w:hAnsiTheme="minorHAnsi" w:cstheme="minorHAnsi"/>
          <w:sz w:val="22"/>
          <w:szCs w:val="22"/>
        </w:rPr>
        <w:t>Vsebina dela: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1A60AB28">
          <v:shape id="_x0000_i1073" type="#_x0000_t75" style="width:56.95pt;height:17pt" o:ole="">
            <v:imagedata r:id="rId17" o:title=""/>
          </v:shape>
          <w:control r:id="rId18" w:name="CheckBox131" w:shapeid="_x0000_i1073"/>
        </w:object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0992DD4D">
          <v:shape id="_x0000_i1075" type="#_x0000_t75" style="width:152.5pt;height:17pt" o:ole="">
            <v:imagedata r:id="rId19" o:title=""/>
          </v:shape>
          <w:control r:id="rId20" w:name="CheckBox1351" w:shapeid="_x0000_i1075"/>
        </w:objec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62407630">
          <v:shape id="_x0000_i1077" type="#_x0000_t75" style="width:72.65pt;height:17pt" o:ole="">
            <v:imagedata r:id="rId21" o:title=""/>
          </v:shape>
          <w:control r:id="rId22" w:name="CheckBox13212" w:shapeid="_x0000_i1077"/>
        </w:object>
      </w:r>
    </w:p>
    <w:p w14:paraId="5BA4B825" w14:textId="7DEAACFE" w:rsidR="005E7F3E" w:rsidRDefault="005E7F3E" w:rsidP="005E7F3E">
      <w:pPr>
        <w:spacing w:before="60"/>
        <w:ind w:left="567"/>
        <w:rPr>
          <w:rFonts w:cstheme="minorHAnsi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Obseg dela:    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5E02F783">
          <v:shape id="_x0000_i1079" type="#_x0000_t75" style="width:56.95pt;height:17pt" o:ole="">
            <v:imagedata r:id="rId23" o:title=""/>
          </v:shape>
          <w:control r:id="rId24" w:name="CheckBox132" w:shapeid="_x0000_i1079"/>
        </w:object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32DE41E5">
          <v:shape id="_x0000_i1081" type="#_x0000_t75" style="width:72.65pt;height:17pt" o:ole="">
            <v:imagedata r:id="rId25" o:title=""/>
          </v:shape>
          <w:control r:id="rId26" w:name="CheckBox1321" w:shapeid="_x0000_i1081"/>
        </w:object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cstheme="minorHAnsi"/>
        </w:rPr>
        <w:object w:dxaOrig="111" w:dyaOrig="118" w14:anchorId="1392B7D9">
          <v:shape id="_x0000_i1083" type="#_x0000_t75" style="width:60.85pt;height:17pt" o:ole="">
            <v:imagedata r:id="rId27" o:title=""/>
          </v:shape>
          <w:control r:id="rId28" w:name="CheckBox13214" w:shapeid="_x0000_i1083"/>
        </w:object>
      </w:r>
      <w:r w:rsidRPr="008D63D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7EA3C882">
          <v:shape id="_x0000_i1085" type="#_x0000_t75" style="width:89pt;height:17pt" o:ole="">
            <v:imagedata r:id="rId29" o:title=""/>
          </v:shape>
          <w:control r:id="rId30" w:name="CheckBox132141" w:shapeid="_x0000_i1085"/>
        </w:object>
      </w:r>
      <w:r w:rsidRPr="008D63DB">
        <w:rPr>
          <w:rFonts w:asciiTheme="minorHAnsi" w:hAnsiTheme="minorHAnsi" w:cstheme="minorHAnsi"/>
          <w:sz w:val="22"/>
          <w:szCs w:val="22"/>
        </w:rPr>
        <w:t>Jezik, izrazoslovje:</w:t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6C502AC5">
          <v:shape id="_x0000_i1087" type="#_x0000_t75" style="width:56.95pt;height:17pt" o:ole="">
            <v:imagedata r:id="rId31" o:title=""/>
          </v:shape>
          <w:control r:id="rId32" w:name="CheckBox133" w:shapeid="_x0000_i1087"/>
        </w:object>
      </w:r>
      <w:r w:rsidRPr="008D63DB"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5A85B808">
          <v:shape id="_x0000_i1089" type="#_x0000_t75" style="width:152.5pt;height:17pt" o:ole="">
            <v:imagedata r:id="rId33" o:title=""/>
          </v:shape>
          <w:control r:id="rId34" w:name="CheckBox1352" w:shapeid="_x0000_i1089"/>
        </w:objec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56F1FD78">
          <v:shape id="_x0000_i1091" type="#_x0000_t75" style="width:72.65pt;height:17pt" o:ole="">
            <v:imagedata r:id="rId35" o:title=""/>
          </v:shape>
          <w:control r:id="rId36" w:name="CheckBox13213" w:shapeid="_x0000_i1091"/>
        </w:object>
      </w:r>
    </w:p>
    <w:p w14:paraId="5939405A" w14:textId="77777777" w:rsidR="005E7F3E" w:rsidRPr="008D63DB" w:rsidRDefault="005E7F3E" w:rsidP="005E7F3E">
      <w:pPr>
        <w:spacing w:before="60"/>
        <w:ind w:left="567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Navedba in število referenc, citirane in uporabljene literature:</w:t>
      </w:r>
    </w:p>
    <w:p w14:paraId="04669F88" w14:textId="69C65CA2" w:rsidR="005E7F3E" w:rsidRPr="008D63DB" w:rsidRDefault="005E7F3E" w:rsidP="005E7F3E">
      <w:pPr>
        <w:spacing w:before="6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cstheme="minorHAnsi"/>
        </w:rPr>
        <w:object w:dxaOrig="111" w:dyaOrig="118" w14:anchorId="1C95DA62">
          <v:shape id="_x0000_i1093" type="#_x0000_t75" style="width:56.95pt;height:17pt" o:ole="">
            <v:imagedata r:id="rId37" o:title=""/>
          </v:shape>
          <w:control r:id="rId38" w:name="CheckBox134" w:shapeid="_x0000_i1093"/>
        </w:object>
      </w:r>
      <w:r>
        <w:rPr>
          <w:rFonts w:cstheme="minorHAnsi"/>
        </w:rPr>
        <w:object w:dxaOrig="111" w:dyaOrig="118" w14:anchorId="3BE7A9C2">
          <v:shape id="_x0000_i1095" type="#_x0000_t75" style="width:152.5pt;height:17pt" o:ole="">
            <v:imagedata r:id="rId39" o:title=""/>
          </v:shape>
          <w:control r:id="rId40" w:name="CheckBox1353" w:shapeid="_x0000_i1095"/>
        </w:object>
      </w:r>
      <w:r>
        <w:rPr>
          <w:rFonts w:cstheme="minorHAnsi"/>
        </w:rPr>
        <w:object w:dxaOrig="111" w:dyaOrig="118" w14:anchorId="41684E3E">
          <v:shape id="_x0000_i1097" type="#_x0000_t75" style="width:67.4pt;height:17pt" o:ole="">
            <v:imagedata r:id="rId41" o:title=""/>
          </v:shape>
          <w:control r:id="rId42" w:name="CheckBox132142" w:shapeid="_x0000_i1097"/>
        </w:object>
      </w:r>
      <w:r>
        <w:rPr>
          <w:rFonts w:cstheme="minorHAnsi"/>
        </w:rPr>
        <w:object w:dxaOrig="111" w:dyaOrig="118" w14:anchorId="598E8766">
          <v:shape id="_x0000_i1099" type="#_x0000_t75" style="width:60.85pt;height:17pt" o:ole="">
            <v:imagedata r:id="rId43" o:title=""/>
          </v:shape>
          <w:control r:id="rId44" w:name="CheckBox1321411" w:shapeid="_x0000_i1099"/>
        </w:object>
      </w:r>
    </w:p>
    <w:p w14:paraId="7002C7EB" w14:textId="77777777" w:rsidR="005E7F3E" w:rsidRPr="008D63DB" w:rsidRDefault="005E7F3E" w:rsidP="005E7F3E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 w:rsidRPr="008D63DB">
        <w:rPr>
          <w:rFonts w:asciiTheme="minorHAnsi" w:hAnsiTheme="minorHAnsi" w:cstheme="minorHAnsi"/>
          <w:sz w:val="22"/>
          <w:szCs w:val="22"/>
        </w:rPr>
        <w:t>Pripombe recenzenta: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8964"/>
      </w:tblGrid>
      <w:tr w:rsidR="005E7F3E" w:rsidRPr="008D63DB" w14:paraId="1C79CCAF" w14:textId="77777777" w:rsidTr="004E6A67">
        <w:sdt>
          <w:sdtPr>
            <w:rPr>
              <w:rFonts w:asciiTheme="minorHAnsi" w:hAnsiTheme="minorHAnsi" w:cstheme="minorHAnsi"/>
              <w:sz w:val="22"/>
              <w:szCs w:val="22"/>
            </w:rPr>
            <w:id w:val="-1339920479"/>
            <w:placeholder>
              <w:docPart w:val="7B5A58D413DE445E8867DAB2B3A239E6"/>
            </w:placeholder>
            <w:showingPlcHdr/>
            <w:text/>
          </w:sdtPr>
          <w:sdtEndPr/>
          <w:sdtContent>
            <w:tc>
              <w:tcPr>
                <w:tcW w:w="896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BC8652" w14:textId="77777777" w:rsidR="005E7F3E" w:rsidRPr="008D63DB" w:rsidRDefault="005E7F3E" w:rsidP="004E6A67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07AE27B3" w14:textId="77777777" w:rsidR="005E7F3E" w:rsidRDefault="005E7F3E" w:rsidP="005E7F3E">
      <w:pPr>
        <w:pStyle w:val="Glava"/>
        <w:spacing w:before="60" w:after="60"/>
        <w:rPr>
          <w:b/>
          <w:bCs/>
          <w:sz w:val="20"/>
        </w:rPr>
      </w:pPr>
    </w:p>
    <w:p w14:paraId="3F35B480" w14:textId="77777777" w:rsidR="005E7F3E" w:rsidRPr="00443F24" w:rsidRDefault="005E7F3E" w:rsidP="005E7F3E">
      <w:pPr>
        <w:pStyle w:val="Glava"/>
        <w:numPr>
          <w:ilvl w:val="0"/>
          <w:numId w:val="1"/>
        </w:numPr>
        <w:spacing w:before="60" w:after="60"/>
        <w:ind w:left="340" w:hanging="340"/>
        <w:rPr>
          <w:rFonts w:asciiTheme="minorHAnsi" w:hAnsiTheme="minorHAnsi" w:cstheme="minorHAnsi"/>
          <w:b/>
          <w:bCs/>
          <w:sz w:val="28"/>
          <w:szCs w:val="28"/>
        </w:rPr>
      </w:pPr>
      <w:r w:rsidRPr="00443F24">
        <w:rPr>
          <w:rFonts w:asciiTheme="minorHAnsi" w:hAnsiTheme="minorHAnsi" w:cstheme="minorHAnsi"/>
          <w:b/>
          <w:bCs/>
          <w:sz w:val="28"/>
          <w:szCs w:val="28"/>
        </w:rPr>
        <w:t>Predlog recenzije</w:t>
      </w:r>
    </w:p>
    <w:p w14:paraId="0A5A6E5E" w14:textId="77777777" w:rsidR="005E7F3E" w:rsidRPr="00443F24" w:rsidRDefault="005E7F3E" w:rsidP="005E7F3E">
      <w:pPr>
        <w:pStyle w:val="Glava"/>
        <w:spacing w:before="60" w:after="60"/>
        <w:rPr>
          <w:rFonts w:asciiTheme="minorHAnsi" w:hAnsiTheme="minorHAnsi" w:cstheme="minorHAnsi"/>
          <w:bCs/>
          <w:iCs/>
          <w:sz w:val="16"/>
          <w:szCs w:val="16"/>
        </w:rPr>
      </w:pPr>
      <w:r w:rsidRPr="00443F24">
        <w:rPr>
          <w:rFonts w:asciiTheme="minorHAnsi" w:hAnsiTheme="minorHAnsi" w:cstheme="minorHAnsi"/>
          <w:bCs/>
          <w:iCs/>
          <w:sz w:val="16"/>
          <w:szCs w:val="16"/>
        </w:rPr>
        <w:t>[jedrnat in argumentiran zaključek o recenzirani publikaciji vključno s predlogom o objavi ali zavrnitvi ter pogoji (dopolnitve, sprememb), pod katerimi se publikacija lahko objavi]</w:t>
      </w:r>
    </w:p>
    <w:tbl>
      <w:tblPr>
        <w:tblW w:w="9788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9788"/>
      </w:tblGrid>
      <w:tr w:rsidR="005E7F3E" w14:paraId="6226033B" w14:textId="77777777" w:rsidTr="004E6A67">
        <w:trPr>
          <w:trHeight w:val="3794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B3C9" w14:textId="77777777" w:rsidR="005E7F3E" w:rsidRDefault="005E7F3E" w:rsidP="004E6A67">
            <w:pPr>
              <w:pStyle w:val="Glava"/>
              <w:tabs>
                <w:tab w:val="left" w:pos="708"/>
              </w:tabs>
              <w:snapToGrid w:val="0"/>
              <w:rPr>
                <w:b/>
                <w:bCs/>
                <w:sz w:val="20"/>
              </w:rPr>
            </w:pPr>
          </w:p>
        </w:tc>
      </w:tr>
    </w:tbl>
    <w:p w14:paraId="6756C6C6" w14:textId="77777777" w:rsidR="005E7F3E" w:rsidRPr="007B3D39" w:rsidRDefault="005E7F3E" w:rsidP="005E7F3E">
      <w:pPr>
        <w:numPr>
          <w:ilvl w:val="0"/>
          <w:numId w:val="1"/>
        </w:numPr>
        <w:spacing w:before="36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B3D39">
        <w:rPr>
          <w:rFonts w:asciiTheme="minorHAnsi" w:hAnsiTheme="minorHAnsi" w:cstheme="minorHAnsi"/>
          <w:b/>
          <w:sz w:val="28"/>
          <w:szCs w:val="28"/>
        </w:rPr>
        <w:t>Končno mnenje recenzenta o ustreznosti dela:</w:t>
      </w:r>
    </w:p>
    <w:p w14:paraId="071479B1" w14:textId="1F03A4F2" w:rsidR="005E7F3E" w:rsidRDefault="005E7F3E" w:rsidP="005E7F3E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111" w:dyaOrig="118" w14:anchorId="4BED3CF4">
          <v:shape id="_x0000_i1101" type="#_x0000_t75" style="width:263.15pt;height:17pt" o:ole="">
            <v:imagedata r:id="rId45" o:title=""/>
          </v:shape>
          <w:control r:id="rId46" w:name="CheckBox136" w:shapeid="_x0000_i1101"/>
        </w:object>
      </w:r>
    </w:p>
    <w:p w14:paraId="378D3406" w14:textId="7D2A8434" w:rsidR="005E7F3E" w:rsidRDefault="005E7F3E" w:rsidP="005E7F3E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111" w:dyaOrig="118" w14:anchorId="674841DE">
          <v:shape id="_x0000_i1103" type="#_x0000_t75" style="width:263.15pt;height:17pt" o:ole="">
            <v:imagedata r:id="rId47" o:title=""/>
          </v:shape>
          <w:control r:id="rId48" w:name="CheckBox1361" w:shapeid="_x0000_i1103"/>
        </w:object>
      </w:r>
    </w:p>
    <w:p w14:paraId="3F1190EA" w14:textId="7E2E633A" w:rsidR="005E7F3E" w:rsidRDefault="005E7F3E" w:rsidP="005E7F3E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111" w:dyaOrig="118" w14:anchorId="5A13CAB2">
          <v:shape id="_x0000_i1105" type="#_x0000_t75" style="width:263.15pt;height:17pt" o:ole="">
            <v:imagedata r:id="rId49" o:title=""/>
          </v:shape>
          <w:control r:id="rId50" w:name="CheckBox13611" w:shapeid="_x0000_i1105"/>
        </w:object>
      </w:r>
    </w:p>
    <w:p w14:paraId="1FF12678" w14:textId="7299824D" w:rsidR="005E7F3E" w:rsidRPr="008D63DB" w:rsidRDefault="005E7F3E" w:rsidP="005E7F3E">
      <w:pPr>
        <w:spacing w:before="60"/>
        <w:ind w:left="709" w:hanging="142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object w:dxaOrig="111" w:dyaOrig="118" w14:anchorId="445401D4">
          <v:shape id="_x0000_i1107" type="#_x0000_t75" style="width:263.15pt;height:17pt" o:ole="">
            <v:imagedata r:id="rId51" o:title=""/>
          </v:shape>
          <w:control r:id="rId52" w:name="CheckBox1362" w:shapeid="_x0000_i1107"/>
        </w:object>
      </w:r>
    </w:p>
    <w:tbl>
      <w:tblPr>
        <w:tblW w:w="0" w:type="auto"/>
        <w:tblInd w:w="959" w:type="dxa"/>
        <w:tblLook w:val="01E0" w:firstRow="1" w:lastRow="1" w:firstColumn="1" w:lastColumn="1" w:noHBand="0" w:noVBand="0"/>
      </w:tblPr>
      <w:tblGrid>
        <w:gridCol w:w="8680"/>
      </w:tblGrid>
      <w:tr w:rsidR="005E7F3E" w:rsidRPr="008D63DB" w14:paraId="7CC473FD" w14:textId="77777777" w:rsidTr="004E6A67">
        <w:sdt>
          <w:sdtPr>
            <w:rPr>
              <w:rFonts w:asciiTheme="minorHAnsi" w:hAnsiTheme="minorHAnsi" w:cstheme="minorHAnsi"/>
              <w:sz w:val="22"/>
              <w:szCs w:val="22"/>
            </w:rPr>
            <w:id w:val="-2068333188"/>
            <w:placeholder>
              <w:docPart w:val="71CA3FB8DA31469EA2C5EFD2D981FAA4"/>
            </w:placeholder>
            <w:showingPlcHdr/>
            <w:text/>
          </w:sdtPr>
          <w:sdtEndPr/>
          <w:sdtContent>
            <w:tc>
              <w:tcPr>
                <w:tcW w:w="878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15D8BAF" w14:textId="77777777" w:rsidR="005E7F3E" w:rsidRPr="008D63DB" w:rsidRDefault="005E7F3E" w:rsidP="004E6A67">
                <w:pPr>
                  <w:tabs>
                    <w:tab w:val="num" w:pos="709"/>
                  </w:tabs>
                  <w:spacing w:before="6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70CF3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17A2B2B1" w14:textId="77777777" w:rsidR="005E7F3E" w:rsidRPr="008D63DB" w:rsidRDefault="005E7F3E" w:rsidP="005E7F3E">
      <w:pPr>
        <w:rPr>
          <w:rFonts w:asciiTheme="minorHAnsi" w:hAnsiTheme="minorHAnsi" w:cstheme="minorHAnsi"/>
          <w:sz w:val="22"/>
          <w:szCs w:val="22"/>
        </w:rPr>
      </w:pPr>
    </w:p>
    <w:p w14:paraId="57ADE007" w14:textId="77777777" w:rsidR="005E7F3E" w:rsidRPr="008D63DB" w:rsidRDefault="005E7F3E" w:rsidP="005E7F3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825"/>
        <w:gridCol w:w="2026"/>
        <w:gridCol w:w="2357"/>
        <w:gridCol w:w="2897"/>
      </w:tblGrid>
      <w:tr w:rsidR="005E7F3E" w:rsidRPr="008D63DB" w14:paraId="70E6E6E9" w14:textId="77777777" w:rsidTr="004E6A67">
        <w:tc>
          <w:tcPr>
            <w:tcW w:w="1842" w:type="dxa"/>
            <w:shd w:val="clear" w:color="auto" w:fill="auto"/>
          </w:tcPr>
          <w:p w14:paraId="4478616E" w14:textId="77777777" w:rsidR="005E7F3E" w:rsidRPr="008D63DB" w:rsidRDefault="005E7F3E" w:rsidP="004E6A67">
            <w:pPr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b/>
                <w:sz w:val="22"/>
                <w:szCs w:val="22"/>
              </w:rPr>
              <w:t>Kraj in datum: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593EA096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4" w:name="Besedilo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76" w:type="dxa"/>
            <w:shd w:val="clear" w:color="auto" w:fill="auto"/>
          </w:tcPr>
          <w:p w14:paraId="52A37C59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63DB">
              <w:rPr>
                <w:rFonts w:asciiTheme="minorHAnsi" w:hAnsiTheme="minorHAnsi" w:cstheme="minorHAnsi"/>
                <w:b/>
                <w:sz w:val="22"/>
                <w:szCs w:val="22"/>
              </w:rPr>
              <w:t>Podpis recenzenta: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14:paraId="64E644B6" w14:textId="77777777" w:rsidR="005E7F3E" w:rsidRPr="008D63DB" w:rsidRDefault="005E7F3E" w:rsidP="004E6A67">
            <w:pPr>
              <w:tabs>
                <w:tab w:val="num" w:pos="709"/>
              </w:tabs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356EF4" w14:textId="77777777" w:rsidR="005E7F3E" w:rsidRDefault="005E7F3E" w:rsidP="005E7F3E">
      <w:pPr>
        <w:rPr>
          <w:rFonts w:asciiTheme="minorHAnsi" w:hAnsiTheme="minorHAnsi" w:cstheme="minorHAnsi"/>
          <w:sz w:val="22"/>
          <w:szCs w:val="22"/>
        </w:rPr>
      </w:pPr>
      <w:bookmarkStart w:id="5" w:name="Dopis"/>
      <w:bookmarkEnd w:id="5"/>
    </w:p>
    <w:p w14:paraId="4DEE7FA6" w14:textId="77777777" w:rsidR="005E7F3E" w:rsidRDefault="005E7F3E" w:rsidP="005E7F3E">
      <w:pPr>
        <w:rPr>
          <w:rFonts w:asciiTheme="minorHAnsi" w:hAnsiTheme="minorHAnsi" w:cstheme="minorHAnsi"/>
          <w:b/>
          <w:sz w:val="40"/>
          <w:szCs w:val="40"/>
        </w:rPr>
      </w:pPr>
    </w:p>
    <w:p w14:paraId="4ABE5695" w14:textId="77777777" w:rsidR="00F86C3B" w:rsidRDefault="00F86C3B"/>
    <w:sectPr w:rsidR="00F86C3B" w:rsidSect="00E61E9C">
      <w:headerReference w:type="default" r:id="rId53"/>
      <w:footerReference w:type="default" r:id="rId54"/>
      <w:type w:val="continuous"/>
      <w:pgSz w:w="11907" w:h="16840" w:code="9"/>
      <w:pgMar w:top="1701" w:right="1134" w:bottom="851" w:left="1134" w:header="709" w:footer="39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AFCB" w14:textId="77777777" w:rsidR="005E7F3E" w:rsidRDefault="005E7F3E" w:rsidP="005E7F3E">
      <w:r>
        <w:separator/>
      </w:r>
    </w:p>
  </w:endnote>
  <w:endnote w:type="continuationSeparator" w:id="0">
    <w:p w14:paraId="3AA3C212" w14:textId="77777777" w:rsidR="005E7F3E" w:rsidRDefault="005E7F3E" w:rsidP="005E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222850"/>
      <w:docPartObj>
        <w:docPartGallery w:val="Page Numbers (Bottom of Page)"/>
        <w:docPartUnique/>
      </w:docPartObj>
    </w:sdtPr>
    <w:sdtEndPr/>
    <w:sdtContent>
      <w:p w14:paraId="027640D8" w14:textId="77777777" w:rsidR="005E7F3E" w:rsidRDefault="005E7F3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A25A31" w14:textId="77777777" w:rsidR="005E7F3E" w:rsidRPr="00E61E9C" w:rsidRDefault="005E7F3E" w:rsidP="00E61E9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5E7F3E" w:rsidRPr="002F3CC9" w14:paraId="54134221" w14:textId="77777777" w:rsidTr="00C2219B">
      <w:trPr>
        <w:trHeight w:val="1139"/>
      </w:trPr>
      <w:tc>
        <w:tcPr>
          <w:tcW w:w="3001" w:type="dxa"/>
          <w:shd w:val="clear" w:color="auto" w:fill="auto"/>
        </w:tcPr>
        <w:p w14:paraId="002C4388" w14:textId="77777777" w:rsidR="005E7F3E" w:rsidRPr="002F3CC9" w:rsidRDefault="005E7F3E" w:rsidP="00E61E9C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bookmarkStart w:id="0" w:name="_Hlk120087977"/>
          <w:bookmarkStart w:id="1" w:name="_Hlk120087978"/>
        </w:p>
      </w:tc>
      <w:tc>
        <w:tcPr>
          <w:tcW w:w="3028" w:type="dxa"/>
          <w:shd w:val="clear" w:color="auto" w:fill="auto"/>
          <w:vAlign w:val="center"/>
        </w:tcPr>
        <w:p w14:paraId="3D276FB4" w14:textId="77777777" w:rsidR="005E7F3E" w:rsidRPr="002F3CC9" w:rsidRDefault="005E7F3E" w:rsidP="00E61E9C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  <w:r w:rsidRPr="002F3CC9">
            <w:rPr>
              <w:noProof/>
              <w:lang w:val="en-GB" w:eastAsia="en-GB"/>
            </w:rPr>
            <w:drawing>
              <wp:inline distT="0" distB="0" distL="0" distR="0" wp14:anchorId="01324B42" wp14:editId="017DE584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14:paraId="2CF5282E" w14:textId="77777777" w:rsidR="005E7F3E" w:rsidRPr="002F3CC9" w:rsidRDefault="005E7F3E" w:rsidP="00E61E9C">
          <w:pPr>
            <w:tabs>
              <w:tab w:val="center" w:pos="4536"/>
              <w:tab w:val="right" w:pos="9072"/>
            </w:tabs>
            <w:jc w:val="right"/>
            <w:rPr>
              <w:noProof/>
            </w:rPr>
          </w:pPr>
          <w:r w:rsidRPr="002F3CC9">
            <w:rPr>
              <w:noProof/>
              <w:color w:val="006A8E"/>
              <w:sz w:val="18"/>
              <w:lang w:val="en-GB" w:eastAsia="en-GB"/>
            </w:rPr>
            <w:drawing>
              <wp:inline distT="0" distB="0" distL="0" distR="0" wp14:anchorId="55DAB7D1" wp14:editId="42CAC179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DCC887" w14:textId="77777777" w:rsidR="005E7F3E" w:rsidRPr="002F3CC9" w:rsidRDefault="005E7F3E" w:rsidP="00E61E9C">
    <w:pPr>
      <w:tabs>
        <w:tab w:val="center" w:pos="4536"/>
        <w:tab w:val="left" w:pos="4956"/>
        <w:tab w:val="left" w:pos="5664"/>
      </w:tabs>
      <w:rPr>
        <w:color w:val="006A8E"/>
        <w:sz w:val="18"/>
      </w:rPr>
    </w:pPr>
  </w:p>
  <w:p w14:paraId="0E05A309" w14:textId="77777777" w:rsidR="005E7F3E" w:rsidRPr="00E61E9C" w:rsidRDefault="005E7F3E" w:rsidP="00E61E9C">
    <w:pPr>
      <w:tabs>
        <w:tab w:val="center" w:pos="4536"/>
        <w:tab w:val="right" w:pos="9072"/>
      </w:tabs>
      <w:jc w:val="center"/>
      <w:rPr>
        <w:color w:val="006A8E"/>
        <w:sz w:val="18"/>
        <w:szCs w:val="18"/>
      </w:rPr>
    </w:pPr>
    <w:r w:rsidRPr="002F3CC9">
      <w:rPr>
        <w:rFonts w:cs="TitilliumText25L"/>
        <w:color w:val="00688A"/>
        <w:sz w:val="18"/>
        <w:szCs w:val="18"/>
      </w:rPr>
      <w:t>fl.um.si | info@fl.uni-mb.si | t +386 3 428 53 00 | f +386 3 428 53 38 | IBAN: SI56 0110 0600 0010 887 | VAT: SI 716 74705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28626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44546A" w:themeColor="text2"/>
      </w:rPr>
    </w:sdtEndPr>
    <w:sdtContent>
      <w:p w14:paraId="6A6F864D" w14:textId="77777777" w:rsidR="00E61E9C" w:rsidRPr="00E61E9C" w:rsidRDefault="005E7F3E">
        <w:pPr>
          <w:pStyle w:val="Noga"/>
          <w:jc w:val="center"/>
          <w:rPr>
            <w:rFonts w:asciiTheme="minorHAnsi" w:hAnsiTheme="minorHAnsi" w:cstheme="minorHAnsi"/>
            <w:color w:val="44546A" w:themeColor="text2"/>
          </w:rPr>
        </w:pPr>
        <w:r w:rsidRPr="00E61E9C">
          <w:rPr>
            <w:rFonts w:asciiTheme="minorHAnsi" w:hAnsiTheme="minorHAnsi" w:cstheme="minorHAnsi"/>
            <w:color w:val="44546A" w:themeColor="text2"/>
          </w:rPr>
          <w:fldChar w:fldCharType="begin"/>
        </w:r>
        <w:r w:rsidRPr="00E61E9C">
          <w:rPr>
            <w:rFonts w:asciiTheme="minorHAnsi" w:hAnsiTheme="minorHAnsi" w:cstheme="minorHAnsi"/>
            <w:color w:val="44546A" w:themeColor="text2"/>
          </w:rPr>
          <w:instrText>PAGE   \* MERGEFORMAT</w:instrText>
        </w:r>
        <w:r w:rsidRPr="00E61E9C">
          <w:rPr>
            <w:rFonts w:asciiTheme="minorHAnsi" w:hAnsiTheme="minorHAnsi" w:cstheme="minorHAnsi"/>
            <w:color w:val="44546A" w:themeColor="text2"/>
          </w:rPr>
          <w:fldChar w:fldCharType="separate"/>
        </w:r>
        <w:r w:rsidRPr="00E61E9C">
          <w:rPr>
            <w:rFonts w:asciiTheme="minorHAnsi" w:hAnsiTheme="minorHAnsi" w:cstheme="minorHAnsi"/>
            <w:color w:val="44546A" w:themeColor="text2"/>
          </w:rPr>
          <w:t>2</w:t>
        </w:r>
        <w:r w:rsidRPr="00E61E9C">
          <w:rPr>
            <w:rFonts w:asciiTheme="minorHAnsi" w:hAnsiTheme="minorHAnsi" w:cstheme="minorHAnsi"/>
            <w:color w:val="44546A" w:themeColor="text2"/>
          </w:rPr>
          <w:fldChar w:fldCharType="end"/>
        </w:r>
      </w:p>
    </w:sdtContent>
  </w:sdt>
  <w:p w14:paraId="5380157B" w14:textId="77777777" w:rsidR="00C12494" w:rsidRPr="005E50EE" w:rsidRDefault="00B2747D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D981" w14:textId="77777777" w:rsidR="005E7F3E" w:rsidRDefault="005E7F3E" w:rsidP="005E7F3E">
      <w:r>
        <w:separator/>
      </w:r>
    </w:p>
  </w:footnote>
  <w:footnote w:type="continuationSeparator" w:id="0">
    <w:p w14:paraId="3F47BBF1" w14:textId="77777777" w:rsidR="005E7F3E" w:rsidRDefault="005E7F3E" w:rsidP="005E7F3E">
      <w:r>
        <w:continuationSeparator/>
      </w:r>
    </w:p>
  </w:footnote>
  <w:footnote w:id="1">
    <w:p w14:paraId="51A3EA8E" w14:textId="77777777" w:rsidR="005E7F3E" w:rsidRPr="00C06BFC" w:rsidRDefault="005E7F3E" w:rsidP="005E7F3E">
      <w:pPr>
        <w:pStyle w:val="Sprotnaopomba-besedilo"/>
        <w:rPr>
          <w:rFonts w:asciiTheme="minorHAnsi" w:hAnsiTheme="minorHAnsi" w:cstheme="minorHAnsi"/>
        </w:rPr>
      </w:pPr>
      <w:r w:rsidRPr="00C06BFC">
        <w:rPr>
          <w:rStyle w:val="Sprotnaopomba-sklic"/>
          <w:rFonts w:asciiTheme="minorHAnsi" w:hAnsiTheme="minorHAnsi" w:cstheme="minorHAnsi"/>
        </w:rPr>
        <w:footnoteRef/>
      </w:r>
      <w:r w:rsidRPr="00C06BFC">
        <w:rPr>
          <w:rFonts w:asciiTheme="minorHAnsi" w:hAnsiTheme="minorHAnsi" w:cstheme="minorHAnsi"/>
        </w:rPr>
        <w:t xml:space="preserve"> Elektronsko izpolnjevanje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2EF7" w14:textId="77777777" w:rsidR="005E7F3E" w:rsidRPr="002F3CC9" w:rsidRDefault="005E7F3E" w:rsidP="00E61E9C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4E82170B" wp14:editId="6FBADE5B">
          <wp:extent cx="1743075" cy="847725"/>
          <wp:effectExtent l="19050" t="0" r="9525" b="0"/>
          <wp:docPr id="6" name="Slika 6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988A5B" w14:textId="77777777" w:rsidR="005E7F3E" w:rsidRPr="002F3CC9" w:rsidRDefault="005E7F3E" w:rsidP="00E61E9C">
    <w:pPr>
      <w:tabs>
        <w:tab w:val="center" w:pos="4536"/>
        <w:tab w:val="right" w:pos="9072"/>
      </w:tabs>
      <w:jc w:val="center"/>
      <w:rPr>
        <w:sz w:val="12"/>
      </w:rPr>
    </w:pPr>
  </w:p>
  <w:p w14:paraId="4300899E" w14:textId="77777777" w:rsidR="005E7F3E" w:rsidRPr="00E61E9C" w:rsidRDefault="005E7F3E" w:rsidP="00E61E9C">
    <w:pPr>
      <w:tabs>
        <w:tab w:val="center" w:pos="4536"/>
      </w:tabs>
      <w:jc w:val="center"/>
      <w:rPr>
        <w:rFonts w:asciiTheme="minorHAnsi" w:hAnsiTheme="minorHAnsi" w:cstheme="minorHAnsi"/>
      </w:rPr>
    </w:pPr>
    <w:r w:rsidRPr="00E61E9C">
      <w:rPr>
        <w:rFonts w:asciiTheme="minorHAnsi" w:hAnsiTheme="minorHAnsi" w:cstheme="minorHAnsi"/>
        <w:color w:val="006A8E"/>
        <w:sz w:val="18"/>
      </w:rPr>
      <w:t>Mariborska cesta 7</w:t>
    </w:r>
    <w:r w:rsidRPr="00E61E9C">
      <w:rPr>
        <w:rFonts w:asciiTheme="minorHAnsi" w:hAnsiTheme="minorHAnsi" w:cstheme="minorHAnsi"/>
        <w:color w:val="006A8E"/>
        <w:sz w:val="18"/>
      </w:rPr>
      <w:br/>
      <w:t>3000 Celje, Slovenija</w:t>
    </w:r>
  </w:p>
  <w:p w14:paraId="06AC53F5" w14:textId="77777777" w:rsidR="005E7F3E" w:rsidRDefault="005E7F3E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1C1DA484" w14:textId="77777777" w:rsidR="005E7F3E" w:rsidRDefault="005E7F3E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383D0C82" w14:textId="77777777" w:rsidR="005E7F3E" w:rsidRDefault="005E7F3E" w:rsidP="0054423B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center"/>
      <w:rPr>
        <w:rFonts w:ascii="Trebuchet MS" w:hAnsi="Trebuchet MS"/>
        <w:color w:val="4D4D4D"/>
        <w:sz w:val="18"/>
        <w:szCs w:val="18"/>
      </w:rPr>
    </w:pPr>
  </w:p>
  <w:p w14:paraId="1915A5AE" w14:textId="77777777" w:rsidR="005E7F3E" w:rsidRPr="005E50EE" w:rsidRDefault="005E7F3E" w:rsidP="000B2A9A">
    <w:pPr>
      <w:pStyle w:val="Glava"/>
      <w:tabs>
        <w:tab w:val="clear" w:pos="4703"/>
        <w:tab w:val="clear" w:pos="9406"/>
        <w:tab w:val="left" w:pos="2880"/>
        <w:tab w:val="left" w:pos="3240"/>
        <w:tab w:val="left" w:pos="3480"/>
        <w:tab w:val="left" w:pos="3960"/>
        <w:tab w:val="left" w:pos="4200"/>
        <w:tab w:val="left" w:pos="4440"/>
      </w:tabs>
      <w:jc w:val="right"/>
      <w:rPr>
        <w:rFonts w:ascii="Trebuchet MS" w:hAnsi="Trebuchet MS"/>
        <w:color w:val="4D4D4D"/>
        <w:sz w:val="18"/>
        <w:szCs w:val="18"/>
      </w:rPr>
    </w:pPr>
    <w:r w:rsidRPr="000B2A9A">
      <w:rPr>
        <w:rFonts w:ascii="Trebuchet MS" w:hAnsi="Trebuchet MS"/>
        <w:b/>
        <w:color w:val="4D4D4D"/>
        <w:sz w:val="18"/>
        <w:szCs w:val="18"/>
      </w:rPr>
      <w:t xml:space="preserve">PRILOGA </w:t>
    </w:r>
    <w:r>
      <w:rPr>
        <w:rFonts w:ascii="Trebuchet MS" w:hAnsi="Trebuchet MS"/>
        <w:b/>
        <w:color w:val="4D4D4D"/>
        <w:sz w:val="18"/>
        <w:szCs w:val="18"/>
      </w:rPr>
      <w:t>2oz.4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k </w:t>
    </w:r>
    <w:r>
      <w:rPr>
        <w:rFonts w:ascii="Trebuchet MS" w:hAnsi="Trebuchet MS"/>
        <w:b/>
        <w:color w:val="4D4D4D"/>
        <w:sz w:val="18"/>
        <w:szCs w:val="18"/>
      </w:rPr>
      <w:t>Pravilniku o založniški dejavnosti</w:t>
    </w:r>
    <w:r w:rsidRPr="000B2A9A">
      <w:rPr>
        <w:rFonts w:ascii="Trebuchet MS" w:hAnsi="Trebuchet MS"/>
        <w:b/>
        <w:color w:val="4D4D4D"/>
        <w:sz w:val="18"/>
        <w:szCs w:val="18"/>
      </w:rPr>
      <w:t xml:space="preserve"> F</w:t>
    </w:r>
    <w:r>
      <w:rPr>
        <w:rFonts w:ascii="Trebuchet MS" w:hAnsi="Trebuchet MS"/>
        <w:b/>
        <w:color w:val="4D4D4D"/>
        <w:sz w:val="18"/>
        <w:szCs w:val="18"/>
      </w:rPr>
      <w:t>L 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24DC" w14:textId="77777777" w:rsidR="005E7F3E" w:rsidRPr="002F3CC9" w:rsidRDefault="005E7F3E" w:rsidP="00E61E9C">
    <w:pPr>
      <w:tabs>
        <w:tab w:val="center" w:pos="4536"/>
        <w:tab w:val="right" w:pos="9072"/>
      </w:tabs>
      <w:jc w:val="center"/>
    </w:pPr>
    <w:r w:rsidRPr="002F3CC9">
      <w:rPr>
        <w:noProof/>
        <w:lang w:val="en-GB" w:eastAsia="en-GB"/>
      </w:rPr>
      <w:drawing>
        <wp:inline distT="0" distB="0" distL="0" distR="0" wp14:anchorId="6EF12F55" wp14:editId="35B1CDD6">
          <wp:extent cx="1743075" cy="847725"/>
          <wp:effectExtent l="19050" t="0" r="9525" b="0"/>
          <wp:docPr id="1" name="Slika 1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10D3EE" w14:textId="77777777" w:rsidR="005E7F3E" w:rsidRPr="002F3CC9" w:rsidRDefault="005E7F3E" w:rsidP="00E61E9C">
    <w:pPr>
      <w:tabs>
        <w:tab w:val="center" w:pos="4536"/>
        <w:tab w:val="right" w:pos="9072"/>
      </w:tabs>
      <w:jc w:val="center"/>
      <w:rPr>
        <w:sz w:val="12"/>
      </w:rPr>
    </w:pPr>
  </w:p>
  <w:p w14:paraId="0F9F1A4B" w14:textId="77777777" w:rsidR="005E7F3E" w:rsidRDefault="005E7F3E" w:rsidP="00E61E9C">
    <w:pPr>
      <w:tabs>
        <w:tab w:val="center" w:pos="4536"/>
      </w:tabs>
      <w:jc w:val="center"/>
      <w:rPr>
        <w:color w:val="006A8E"/>
        <w:sz w:val="18"/>
      </w:rPr>
    </w:pPr>
    <w:r w:rsidRPr="002F3CC9">
      <w:rPr>
        <w:color w:val="006A8E"/>
        <w:sz w:val="18"/>
      </w:rPr>
      <w:t>Mariborska cesta 7</w:t>
    </w:r>
    <w:r w:rsidRPr="002F3CC9">
      <w:rPr>
        <w:color w:val="006A8E"/>
        <w:sz w:val="18"/>
      </w:rPr>
      <w:br/>
      <w:t>3000 Celje, Slovenija</w:t>
    </w:r>
  </w:p>
  <w:p w14:paraId="65C07800" w14:textId="77777777" w:rsidR="005E7F3E" w:rsidRDefault="005E7F3E" w:rsidP="00E61E9C">
    <w:pPr>
      <w:tabs>
        <w:tab w:val="center" w:pos="4536"/>
      </w:tabs>
      <w:jc w:val="center"/>
      <w:rPr>
        <w:color w:val="006A8E"/>
        <w:sz w:val="18"/>
      </w:rPr>
    </w:pPr>
  </w:p>
  <w:p w14:paraId="23C88027" w14:textId="77777777" w:rsidR="005E7F3E" w:rsidRPr="00E15E16" w:rsidRDefault="005E7F3E" w:rsidP="00E61E9C">
    <w:pPr>
      <w:tabs>
        <w:tab w:val="center" w:pos="4536"/>
      </w:tabs>
      <w:jc w:val="center"/>
    </w:pPr>
  </w:p>
  <w:p w14:paraId="5DE91E13" w14:textId="7C4F8567" w:rsidR="005E7F3E" w:rsidRPr="00443F24" w:rsidRDefault="005E7F3E" w:rsidP="00E61E9C">
    <w:pPr>
      <w:pStyle w:val="Glava"/>
      <w:jc w:val="right"/>
      <w:rPr>
        <w:rFonts w:asciiTheme="minorHAnsi" w:hAnsiTheme="minorHAnsi" w:cstheme="minorHAnsi"/>
      </w:rPr>
    </w:pPr>
    <w:r w:rsidRPr="00443F24">
      <w:rPr>
        <w:rFonts w:asciiTheme="minorHAnsi" w:hAnsiTheme="minorHAnsi" w:cstheme="minorHAnsi"/>
      </w:rPr>
      <w:t xml:space="preserve">Priloga </w:t>
    </w:r>
    <w:r w:rsidR="00460583">
      <w:rPr>
        <w:rFonts w:asciiTheme="minorHAnsi" w:hAnsiTheme="minorHAnsi" w:cstheme="minorHAnsi"/>
      </w:rPr>
      <w:t>št. 2</w:t>
    </w:r>
    <w:r w:rsidRPr="00443F24">
      <w:rPr>
        <w:rFonts w:asciiTheme="minorHAnsi" w:hAnsiTheme="minorHAnsi" w:cstheme="minorHAnsi"/>
      </w:rPr>
      <w:t xml:space="preserve"> k Pravilniku o založniški dejavnosti na </w:t>
    </w:r>
    <w:r w:rsidR="00476069" w:rsidRPr="00476069">
      <w:rPr>
        <w:rFonts w:asciiTheme="minorHAnsi" w:hAnsiTheme="minorHAnsi" w:cstheme="minorHAnsi"/>
      </w:rPr>
      <w:t>UM FL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29CD" w14:textId="77777777" w:rsidR="00C12494" w:rsidRPr="005E50EE" w:rsidRDefault="00B2747D" w:rsidP="005E50EE">
    <w:pPr>
      <w:pStyle w:val="Glava"/>
      <w:tabs>
        <w:tab w:val="clear" w:pos="4703"/>
        <w:tab w:val="clear" w:pos="9406"/>
      </w:tabs>
      <w:jc w:val="center"/>
      <w:rPr>
        <w:rFonts w:ascii="Trebuchet MS" w:hAnsi="Trebuchet MS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E06C2"/>
    <w:multiLevelType w:val="hybridMultilevel"/>
    <w:tmpl w:val="D3981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6D95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ED"/>
    <w:rsid w:val="000C0CED"/>
    <w:rsid w:val="00460583"/>
    <w:rsid w:val="00476069"/>
    <w:rsid w:val="004A1C3C"/>
    <w:rsid w:val="005E7F3E"/>
    <w:rsid w:val="007F3906"/>
    <w:rsid w:val="00A0228E"/>
    <w:rsid w:val="00B2747D"/>
    <w:rsid w:val="00CC3F95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  <w14:docId w14:val="22016702"/>
  <w15:chartTrackingRefBased/>
  <w15:docId w15:val="{CEDF07FB-4C19-4C04-9376-5CC1593F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E7F3E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rsid w:val="005E7F3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5E7F3E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5E7F3E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Sprotnaopomba-besedilo">
    <w:name w:val="footnote text"/>
    <w:basedOn w:val="Navaden"/>
    <w:link w:val="Sprotnaopomba-besediloZnak"/>
    <w:rsid w:val="005E7F3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E7F3E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basedOn w:val="Privzetapisavaodstavka"/>
    <w:rsid w:val="005E7F3E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5E7F3E"/>
    <w:rPr>
      <w:color w:val="808080"/>
    </w:rPr>
  </w:style>
  <w:style w:type="paragraph" w:styleId="Odstavekseznama">
    <w:name w:val="List Paragraph"/>
    <w:basedOn w:val="Navaden"/>
    <w:uiPriority w:val="34"/>
    <w:qFormat/>
    <w:rsid w:val="005E7F3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C3F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C3F9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C3F9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C3F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C3F95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2.wmf"/><Relationship Id="rId50" Type="http://schemas.openxmlformats.org/officeDocument/2006/relationships/control" Target="activeX/activeX20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7.wmf"/><Relationship Id="rId40" Type="http://schemas.openxmlformats.org/officeDocument/2006/relationships/control" Target="activeX/activeX15.xml"/><Relationship Id="rId45" Type="http://schemas.openxmlformats.org/officeDocument/2006/relationships/image" Target="media/image21.wmf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19.xml"/><Relationship Id="rId56" Type="http://schemas.openxmlformats.org/officeDocument/2006/relationships/glossaryDocument" Target="glossary/document.xml"/><Relationship Id="rId8" Type="http://schemas.openxmlformats.org/officeDocument/2006/relationships/footer" Target="footer1.xml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20" Type="http://schemas.openxmlformats.org/officeDocument/2006/relationships/control" Target="activeX/activeX5.xml"/><Relationship Id="rId41" Type="http://schemas.openxmlformats.org/officeDocument/2006/relationships/image" Target="media/image19.wmf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3.wmf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image" Target="media/image14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3CF71DCFE48BDB6B8297AB85DD7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C44EEE-1019-4473-B62B-6908EB898913}"/>
      </w:docPartPr>
      <w:docPartBody>
        <w:p w:rsidR="00951EFF" w:rsidRDefault="00311C81" w:rsidP="00311C81">
          <w:pPr>
            <w:pStyle w:val="FDE3CF71DCFE48BDB6B8297AB85DD7F0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2E1AC5503E94602B9ED76765D824E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3C6AD2-BBFF-435D-8BE5-A13A275E4EAA}"/>
      </w:docPartPr>
      <w:docPartBody>
        <w:p w:rsidR="00951EFF" w:rsidRDefault="00311C81" w:rsidP="00311C81">
          <w:pPr>
            <w:pStyle w:val="02E1AC5503E94602B9ED76765D824EB1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7ED6C6166A843B88F390286D5836C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54D9D5-DEE9-48BB-A5D1-AB883C15FCA5}"/>
      </w:docPartPr>
      <w:docPartBody>
        <w:p w:rsidR="00951EFF" w:rsidRDefault="00311C81" w:rsidP="00311C81">
          <w:pPr>
            <w:pStyle w:val="17ED6C6166A843B88F390286D5836C41"/>
          </w:pPr>
          <w:r w:rsidRPr="007B3D39">
            <w:rPr>
              <w:rStyle w:val="Besedilooznabemesta"/>
              <w:b/>
            </w:rPr>
            <w:t>Kliknite tukaj, če želite vnesti besedilo.</w:t>
          </w:r>
        </w:p>
      </w:docPartBody>
    </w:docPart>
    <w:docPart>
      <w:docPartPr>
        <w:name w:val="60716E218B78489198DD8E759444C1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2E2A02-4F80-43AF-A281-F98225D253C6}"/>
      </w:docPartPr>
      <w:docPartBody>
        <w:p w:rsidR="00951EFF" w:rsidRDefault="00311C81" w:rsidP="00311C81">
          <w:pPr>
            <w:pStyle w:val="60716E218B78489198DD8E759444C1E5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36B548D1E2D4EEDA54EA616597DF19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319A4A-A4B5-4483-9E9C-46583B5D5225}"/>
      </w:docPartPr>
      <w:docPartBody>
        <w:p w:rsidR="00951EFF" w:rsidRDefault="00311C81" w:rsidP="00311C81">
          <w:pPr>
            <w:pStyle w:val="236B548D1E2D4EEDA54EA616597DF19A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BC239BEA96D44CB9A56FD4E71396B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BAEAD1A-6C68-4378-8336-FBB58338EDC4}"/>
      </w:docPartPr>
      <w:docPartBody>
        <w:p w:rsidR="00951EFF" w:rsidRDefault="00311C81" w:rsidP="00311C81">
          <w:pPr>
            <w:pStyle w:val="DBC239BEA96D44CB9A56FD4E71396BE3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AC59C28D40D478DB5F72FF31071F64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BFFE45-4189-4392-9765-A7CF2871580F}"/>
      </w:docPartPr>
      <w:docPartBody>
        <w:p w:rsidR="00951EFF" w:rsidRDefault="00311C81" w:rsidP="00311C81">
          <w:pPr>
            <w:pStyle w:val="CAC59C28D40D478DB5F72FF31071F641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B84B25196E64EFDB47CC6A626D3D3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5C0E960-12E7-45BC-A520-5ED516E74676}"/>
      </w:docPartPr>
      <w:docPartBody>
        <w:p w:rsidR="00951EFF" w:rsidRDefault="00311C81" w:rsidP="00311C81">
          <w:pPr>
            <w:pStyle w:val="AB84B25196E64EFDB47CC6A626D3D3B3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E87B24E3E6547788D0E6837AD6A205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68D3A2-5D2F-40A4-A2EC-5EE24EF765E5}"/>
      </w:docPartPr>
      <w:docPartBody>
        <w:p w:rsidR="00951EFF" w:rsidRDefault="00311C81" w:rsidP="00311C81">
          <w:pPr>
            <w:pStyle w:val="0E87B24E3E6547788D0E6837AD6A2059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31A0B039C4D4F76B6C62611976B6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AFF8FB-E2F8-412E-B80F-3104F1AEE552}"/>
      </w:docPartPr>
      <w:docPartBody>
        <w:p w:rsidR="00951EFF" w:rsidRDefault="00311C81" w:rsidP="00311C81">
          <w:pPr>
            <w:pStyle w:val="B31A0B039C4D4F76B6C62611976B6278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2451D043BFC481ABB16D03DC83359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6F429B-F73A-4C4B-81D8-80F48D5E3D8A}"/>
      </w:docPartPr>
      <w:docPartBody>
        <w:p w:rsidR="00951EFF" w:rsidRDefault="00311C81" w:rsidP="00311C81">
          <w:pPr>
            <w:pStyle w:val="92451D043BFC481ABB16D03DC833594A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7730DF41A4E4D60953D7877895BD0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CEE7D8-CB2F-4546-8E1A-FA388D3E9E16}"/>
      </w:docPartPr>
      <w:docPartBody>
        <w:p w:rsidR="00951EFF" w:rsidRDefault="00311C81" w:rsidP="00311C81">
          <w:pPr>
            <w:pStyle w:val="27730DF41A4E4D60953D7877895BD0BF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B7165F98191497BBA99FEFD0B7149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DB6BD0-2D37-4E02-A42C-28779C6CB8CC}"/>
      </w:docPartPr>
      <w:docPartBody>
        <w:p w:rsidR="00951EFF" w:rsidRDefault="00311C81" w:rsidP="00311C81">
          <w:pPr>
            <w:pStyle w:val="7B7165F98191497BBA99FEFD0B71495C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B5A58D413DE445E8867DAB2B3A239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19084B-FC67-4809-973B-1E784D18CC11}"/>
      </w:docPartPr>
      <w:docPartBody>
        <w:p w:rsidR="00951EFF" w:rsidRDefault="00311C81" w:rsidP="00311C81">
          <w:pPr>
            <w:pStyle w:val="7B5A58D413DE445E8867DAB2B3A239E6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1CA3FB8DA31469EA2C5EFD2D981FA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04839F-2A37-413D-9599-1275E236CC98}"/>
      </w:docPartPr>
      <w:docPartBody>
        <w:p w:rsidR="00951EFF" w:rsidRDefault="00311C81" w:rsidP="00311C81">
          <w:pPr>
            <w:pStyle w:val="71CA3FB8DA31469EA2C5EFD2D981FAA4"/>
          </w:pPr>
          <w:r w:rsidRPr="00C70CF3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81"/>
    <w:rsid w:val="00311C81"/>
    <w:rsid w:val="0095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11C81"/>
    <w:rPr>
      <w:color w:val="808080"/>
    </w:rPr>
  </w:style>
  <w:style w:type="paragraph" w:customStyle="1" w:styleId="FDE3CF71DCFE48BDB6B8297AB85DD7F0">
    <w:name w:val="FDE3CF71DCFE48BDB6B8297AB85DD7F0"/>
    <w:rsid w:val="00311C81"/>
  </w:style>
  <w:style w:type="paragraph" w:customStyle="1" w:styleId="02E1AC5503E94602B9ED76765D824EB1">
    <w:name w:val="02E1AC5503E94602B9ED76765D824EB1"/>
    <w:rsid w:val="00311C81"/>
  </w:style>
  <w:style w:type="paragraph" w:customStyle="1" w:styleId="17ED6C6166A843B88F390286D5836C41">
    <w:name w:val="17ED6C6166A843B88F390286D5836C41"/>
    <w:rsid w:val="00311C81"/>
  </w:style>
  <w:style w:type="paragraph" w:customStyle="1" w:styleId="60716E218B78489198DD8E759444C1E5">
    <w:name w:val="60716E218B78489198DD8E759444C1E5"/>
    <w:rsid w:val="00311C81"/>
  </w:style>
  <w:style w:type="paragraph" w:customStyle="1" w:styleId="236B548D1E2D4EEDA54EA616597DF19A">
    <w:name w:val="236B548D1E2D4EEDA54EA616597DF19A"/>
    <w:rsid w:val="00311C81"/>
  </w:style>
  <w:style w:type="paragraph" w:customStyle="1" w:styleId="DBC239BEA96D44CB9A56FD4E71396BE3">
    <w:name w:val="DBC239BEA96D44CB9A56FD4E71396BE3"/>
    <w:rsid w:val="00311C81"/>
  </w:style>
  <w:style w:type="paragraph" w:customStyle="1" w:styleId="CAC59C28D40D478DB5F72FF31071F641">
    <w:name w:val="CAC59C28D40D478DB5F72FF31071F641"/>
    <w:rsid w:val="00311C81"/>
  </w:style>
  <w:style w:type="paragraph" w:customStyle="1" w:styleId="AB84B25196E64EFDB47CC6A626D3D3B3">
    <w:name w:val="AB84B25196E64EFDB47CC6A626D3D3B3"/>
    <w:rsid w:val="00311C81"/>
  </w:style>
  <w:style w:type="paragraph" w:customStyle="1" w:styleId="0E87B24E3E6547788D0E6837AD6A2059">
    <w:name w:val="0E87B24E3E6547788D0E6837AD6A2059"/>
    <w:rsid w:val="00311C81"/>
  </w:style>
  <w:style w:type="paragraph" w:customStyle="1" w:styleId="B31A0B039C4D4F76B6C62611976B6278">
    <w:name w:val="B31A0B039C4D4F76B6C62611976B6278"/>
    <w:rsid w:val="00311C81"/>
  </w:style>
  <w:style w:type="paragraph" w:customStyle="1" w:styleId="92451D043BFC481ABB16D03DC833594A">
    <w:name w:val="92451D043BFC481ABB16D03DC833594A"/>
    <w:rsid w:val="00311C81"/>
  </w:style>
  <w:style w:type="paragraph" w:customStyle="1" w:styleId="27730DF41A4E4D60953D7877895BD0BF">
    <w:name w:val="27730DF41A4E4D60953D7877895BD0BF"/>
    <w:rsid w:val="00311C81"/>
  </w:style>
  <w:style w:type="paragraph" w:customStyle="1" w:styleId="7B7165F98191497BBA99FEFD0B71495C">
    <w:name w:val="7B7165F98191497BBA99FEFD0B71495C"/>
    <w:rsid w:val="00311C81"/>
  </w:style>
  <w:style w:type="paragraph" w:customStyle="1" w:styleId="7B5A58D413DE445E8867DAB2B3A239E6">
    <w:name w:val="7B5A58D413DE445E8867DAB2B3A239E6"/>
    <w:rsid w:val="00311C81"/>
  </w:style>
  <w:style w:type="paragraph" w:customStyle="1" w:styleId="71CA3FB8DA31469EA2C5EFD2D981FAA4">
    <w:name w:val="71CA3FB8DA31469EA2C5EFD2D981FAA4"/>
    <w:rsid w:val="00311C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Marovt</dc:creator>
  <cp:keywords/>
  <dc:description/>
  <cp:lastModifiedBy>Tjaša Marovt</cp:lastModifiedBy>
  <cp:revision>3</cp:revision>
  <dcterms:created xsi:type="dcterms:W3CDTF">2023-10-25T09:20:00Z</dcterms:created>
  <dcterms:modified xsi:type="dcterms:W3CDTF">2023-10-25T09:20:00Z</dcterms:modified>
</cp:coreProperties>
</file>